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9" w:rsidRDefault="000E7C09">
      <w:pPr>
        <w:pStyle w:val="ConsPlusTitle"/>
        <w:jc w:val="center"/>
      </w:pPr>
      <w:r>
        <w:t>ПРАВИТЕЛЬСТВО РОССИЙСКОЙ ФЕДЕРАЦИИ</w:t>
      </w:r>
    </w:p>
    <w:p w:rsidR="000E7C09" w:rsidRDefault="000E7C09">
      <w:pPr>
        <w:pStyle w:val="ConsPlusTitle"/>
        <w:jc w:val="center"/>
      </w:pPr>
    </w:p>
    <w:p w:rsidR="000E7C09" w:rsidRDefault="000E7C09">
      <w:pPr>
        <w:pStyle w:val="ConsPlusTitle"/>
        <w:jc w:val="center"/>
      </w:pPr>
      <w:r>
        <w:t>РАСПОРЯЖЕНИЕ</w:t>
      </w:r>
    </w:p>
    <w:p w:rsidR="000E7C09" w:rsidRDefault="000E7C09">
      <w:pPr>
        <w:pStyle w:val="ConsPlusTitle"/>
        <w:jc w:val="center"/>
      </w:pPr>
      <w:r>
        <w:t>от 30 марта 2013 г. N 487-р</w:t>
      </w:r>
    </w:p>
    <w:p w:rsidR="000E7C09" w:rsidRDefault="000E7C09">
      <w:pPr>
        <w:pStyle w:val="ConsPlusNormal"/>
        <w:jc w:val="center"/>
      </w:pPr>
      <w:r>
        <w:t>Список изменяющих документов</w:t>
      </w:r>
    </w:p>
    <w:p w:rsidR="000E7C09" w:rsidRDefault="000E7C0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0E7C09" w:rsidRDefault="000E7C09">
      <w:pPr>
        <w:pStyle w:val="ConsPlusNormal"/>
        <w:jc w:val="center"/>
      </w:pPr>
    </w:p>
    <w:p w:rsidR="000E7C09" w:rsidRDefault="000E7C0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0E7C09" w:rsidRDefault="000E7C09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0E7C09" w:rsidRDefault="000E7C09">
      <w:pPr>
        <w:pStyle w:val="ConsPlusNormal"/>
        <w:ind w:firstLine="540"/>
        <w:jc w:val="both"/>
      </w:pPr>
    </w:p>
    <w:p w:rsidR="000E7C09" w:rsidRDefault="000E7C09">
      <w:pPr>
        <w:pStyle w:val="ConsPlusNormal"/>
        <w:jc w:val="right"/>
      </w:pPr>
      <w:r>
        <w:t>Председатель Правительства</w:t>
      </w:r>
    </w:p>
    <w:p w:rsidR="000E7C09" w:rsidRDefault="000E7C09">
      <w:pPr>
        <w:pStyle w:val="ConsPlusNormal"/>
        <w:jc w:val="right"/>
      </w:pPr>
      <w:r>
        <w:t>Российской Федерации</w:t>
      </w:r>
    </w:p>
    <w:p w:rsidR="000E7C09" w:rsidRDefault="000E7C09">
      <w:pPr>
        <w:pStyle w:val="ConsPlusNormal"/>
        <w:jc w:val="right"/>
      </w:pPr>
      <w:r>
        <w:t>Д.МЕДВЕДЕВ</w:t>
      </w:r>
    </w:p>
    <w:p w:rsidR="000E7C09" w:rsidRDefault="000E7C09">
      <w:pPr>
        <w:pStyle w:val="ConsPlusNormal"/>
        <w:ind w:firstLine="540"/>
        <w:jc w:val="both"/>
      </w:pPr>
    </w:p>
    <w:p w:rsidR="000E7C09" w:rsidRDefault="000E7C09">
      <w:pPr>
        <w:pStyle w:val="ConsPlusNormal"/>
        <w:jc w:val="right"/>
      </w:pPr>
    </w:p>
    <w:p w:rsidR="000E7C09" w:rsidRDefault="000E7C09">
      <w:pPr>
        <w:pStyle w:val="ConsPlusNormal"/>
        <w:jc w:val="right"/>
      </w:pPr>
    </w:p>
    <w:p w:rsidR="000E7C09" w:rsidRDefault="000E7C09">
      <w:pPr>
        <w:pStyle w:val="ConsPlusNormal"/>
        <w:jc w:val="right"/>
      </w:pPr>
    </w:p>
    <w:p w:rsidR="000E7C09" w:rsidRDefault="000E7C09">
      <w:pPr>
        <w:pStyle w:val="ConsPlusNormal"/>
        <w:jc w:val="right"/>
      </w:pPr>
    </w:p>
    <w:p w:rsidR="000E7C09" w:rsidRDefault="000E7C09">
      <w:pPr>
        <w:pStyle w:val="ConsPlusNormal"/>
        <w:jc w:val="right"/>
      </w:pPr>
      <w:r>
        <w:t>Утвержден</w:t>
      </w:r>
    </w:p>
    <w:p w:rsidR="000E7C09" w:rsidRDefault="000E7C09">
      <w:pPr>
        <w:pStyle w:val="ConsPlusNormal"/>
        <w:jc w:val="right"/>
      </w:pPr>
      <w:r>
        <w:t>распоряжением Правительства</w:t>
      </w:r>
    </w:p>
    <w:p w:rsidR="000E7C09" w:rsidRDefault="000E7C09">
      <w:pPr>
        <w:pStyle w:val="ConsPlusNormal"/>
        <w:jc w:val="right"/>
      </w:pPr>
      <w:r>
        <w:t>Российской Федерации</w:t>
      </w:r>
    </w:p>
    <w:p w:rsidR="000E7C09" w:rsidRDefault="000E7C09">
      <w:pPr>
        <w:pStyle w:val="ConsPlusNormal"/>
        <w:jc w:val="right"/>
      </w:pPr>
      <w:r>
        <w:t>от 30 марта 2013 г. N 487-р</w:t>
      </w:r>
    </w:p>
    <w:p w:rsidR="000E7C09" w:rsidRDefault="000E7C09">
      <w:pPr>
        <w:pStyle w:val="ConsPlusNormal"/>
        <w:ind w:firstLine="540"/>
        <w:jc w:val="both"/>
      </w:pPr>
    </w:p>
    <w:p w:rsidR="000E7C09" w:rsidRDefault="000E7C09">
      <w:pPr>
        <w:pStyle w:val="ConsPlusTitle"/>
        <w:jc w:val="center"/>
      </w:pPr>
      <w:bookmarkStart w:id="0" w:name="P24"/>
      <w:bookmarkEnd w:id="0"/>
      <w:r>
        <w:t>ПЛАН</w:t>
      </w:r>
    </w:p>
    <w:p w:rsidR="000E7C09" w:rsidRDefault="000E7C09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0E7C09" w:rsidRDefault="000E7C09">
      <w:pPr>
        <w:pStyle w:val="ConsPlusTitle"/>
        <w:jc w:val="center"/>
      </w:pPr>
      <w:r>
        <w:t>КАЧЕСТВА РАБОТЫ ОРГАНИЗАЦИЙ, ОКАЗЫВАЮЩИХ СОЦИАЛЬНЫЕ</w:t>
      </w:r>
    </w:p>
    <w:p w:rsidR="000E7C09" w:rsidRDefault="000E7C09">
      <w:pPr>
        <w:pStyle w:val="ConsPlusTitle"/>
        <w:jc w:val="center"/>
      </w:pPr>
      <w:r>
        <w:t>УСЛУГИ, НА 2013 - 2015 ГОДЫ</w:t>
      </w:r>
    </w:p>
    <w:p w:rsidR="000E7C09" w:rsidRDefault="000E7C09">
      <w:pPr>
        <w:pStyle w:val="ConsPlusNormal"/>
        <w:jc w:val="center"/>
      </w:pPr>
      <w:r>
        <w:t>Список изменяющих документов</w:t>
      </w:r>
    </w:p>
    <w:p w:rsidR="000E7C09" w:rsidRDefault="000E7C09">
      <w:pPr>
        <w:pStyle w:val="ConsPlusNormal"/>
        <w:jc w:val="center"/>
      </w:pPr>
      <w:r>
        <w:lastRenderedPageBreak/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0E7C09" w:rsidRDefault="000E7C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60"/>
        <w:gridCol w:w="1815"/>
        <w:gridCol w:w="3135"/>
        <w:gridCol w:w="2805"/>
      </w:tblGrid>
      <w:tr w:rsidR="000E7C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C09" w:rsidRDefault="000E7C0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E7C09" w:rsidRDefault="000E7C0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0E7C09" w:rsidRDefault="000E7C0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I. Меры институционального характера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Внесение изменений в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Минэкономразвития России,</w:t>
            </w:r>
          </w:p>
          <w:p w:rsidR="000E7C09" w:rsidRDefault="000E7C09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</w:t>
            </w:r>
            <w:r>
              <w:lastRenderedPageBreak/>
              <w:t>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Минэкономразвития России,</w:t>
            </w:r>
          </w:p>
          <w:p w:rsidR="000E7C09" w:rsidRDefault="000E7C09">
            <w:pPr>
              <w:pStyle w:val="ConsPlusNormal"/>
            </w:pPr>
            <w:r>
              <w:lastRenderedPageBreak/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</w:t>
            </w:r>
            <w:proofErr w:type="spellStart"/>
            <w:r>
              <w:t>пилотных</w:t>
            </w:r>
            <w:proofErr w:type="spellEnd"/>
            <w:r>
              <w:t xml:space="preserve">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gramStart"/>
            <w:r>
              <w:t xml:space="preserve">Актуализация методических </w:t>
            </w:r>
            <w:r>
              <w:lastRenderedPageBreak/>
              <w:t xml:space="preserve">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 xml:space="preserve">ведомственные правовые </w:t>
            </w:r>
            <w:r>
              <w:lastRenderedPageBreak/>
              <w:t>акты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Подготовка </w:t>
            </w:r>
            <w:hyperlink r:id="rId9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II. Меры организационного характера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пилотных</w:t>
            </w:r>
            <w:proofErr w:type="spellEnd"/>
            <w:r>
              <w:t xml:space="preserve"> проектов по внедрению </w:t>
            </w:r>
            <w:proofErr w:type="gramStart"/>
            <w:r>
              <w:t xml:space="preserve">порядка формирования </w:t>
            </w:r>
            <w:r>
              <w:lastRenderedPageBreak/>
              <w:t>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lastRenderedPageBreak/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нормативные правовые акты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</w:t>
            </w:r>
            <w:r>
              <w:lastRenderedPageBreak/>
              <w:t>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самоуправления,</w:t>
            </w:r>
          </w:p>
          <w:p w:rsidR="000E7C09" w:rsidRDefault="000E7C09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lastRenderedPageBreak/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</w:t>
            </w:r>
            <w:r>
              <w:lastRenderedPageBreak/>
              <w:t>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lastRenderedPageBreak/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нормативные правовые акты, ведомственные акты, информационные письма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0E7C09" w:rsidRDefault="000E7C09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0E7C09" w:rsidRDefault="000E7C09">
            <w:pPr>
              <w:pStyle w:val="ConsPlusNormal"/>
            </w:pPr>
            <w:r>
              <w:t xml:space="preserve">организации, осуществляющие образовательную </w:t>
            </w:r>
            <w:r>
              <w:lastRenderedPageBreak/>
              <w:t>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proofErr w:type="gramStart"/>
            <w:r>
              <w:lastRenderedPageBreak/>
              <w:t xml:space="preserve"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</w:t>
            </w:r>
            <w:r>
              <w:lastRenderedPageBreak/>
              <w:t>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lastRenderedPageBreak/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</w:t>
            </w:r>
            <w:r>
              <w:lastRenderedPageBreak/>
              <w:t>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>функционирования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</w:t>
            </w:r>
            <w:r>
              <w:lastRenderedPageBreak/>
              <w:t>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размещение информации в публичных источниках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Минкультуры России,</w:t>
            </w:r>
          </w:p>
          <w:p w:rsidR="000E7C09" w:rsidRDefault="000E7C09">
            <w:pPr>
              <w:pStyle w:val="ConsPlusNormal"/>
            </w:pPr>
            <w:r>
              <w:t>Минтруд России,</w:t>
            </w:r>
          </w:p>
          <w:p w:rsidR="000E7C09" w:rsidRDefault="000E7C09">
            <w:pPr>
              <w:pStyle w:val="ConsPlusNormal"/>
            </w:pPr>
            <w:r>
              <w:t>Минздрав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E7C09" w:rsidRDefault="000E7C0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организация мероприятий (круглых </w:t>
            </w:r>
            <w:r>
              <w:lastRenderedPageBreak/>
              <w:t xml:space="preserve">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Минтруд России, Минкультуры </w:t>
            </w:r>
            <w:r>
              <w:lastRenderedPageBreak/>
              <w:t>России,</w:t>
            </w:r>
          </w:p>
          <w:p w:rsidR="000E7C09" w:rsidRDefault="000E7C09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 xml:space="preserve">проведение публичных </w:t>
            </w:r>
            <w:r>
              <w:lastRenderedPageBreak/>
              <w:t>мероприятий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Казначейство России,</w:t>
            </w:r>
          </w:p>
          <w:p w:rsidR="000E7C09" w:rsidRDefault="000E7C09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создание на официальном сайте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 xml:space="preserve">) функционала для </w:t>
            </w:r>
            <w:r>
              <w:lastRenderedPageBreak/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Казначейство России,</w:t>
            </w:r>
          </w:p>
          <w:p w:rsidR="000E7C09" w:rsidRDefault="000E7C09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России, Минкультуры России,</w:t>
            </w:r>
          </w:p>
          <w:p w:rsidR="000E7C09" w:rsidRDefault="000E7C09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0E7C09" w:rsidRDefault="000E7C09">
            <w:pPr>
              <w:pStyle w:val="ConsPlusNormal"/>
              <w:jc w:val="center"/>
            </w:pPr>
            <w:r>
              <w:lastRenderedPageBreak/>
              <w:t>оплаты труда работников" Минтруда России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</w:t>
            </w:r>
            <w:proofErr w:type="spellStart"/>
            <w:r>
              <w:t>www.bus.gov.ru</w:t>
            </w:r>
            <w:proofErr w:type="spellEnd"/>
            <w:r>
              <w:t>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t xml:space="preserve">(п. 10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</w:t>
            </w:r>
            <w:r>
              <w:lastRenderedPageBreak/>
              <w:t>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0E7C09" w:rsidRDefault="000E7C09">
            <w:pPr>
              <w:pStyle w:val="ConsPlusNormal"/>
            </w:pPr>
            <w:r>
              <w:t xml:space="preserve">Минздрава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0E7C09" w:rsidRDefault="000E7C09">
            <w:pPr>
              <w:pStyle w:val="ConsPlusNormal"/>
            </w:pPr>
            <w:proofErr w:type="spellStart"/>
            <w:r>
              <w:lastRenderedPageBreak/>
              <w:t>Минспорта</w:t>
            </w:r>
            <w:proofErr w:type="spellEnd"/>
            <w:r>
              <w:t xml:space="preserve"> России, Минфина России,</w:t>
            </w:r>
          </w:p>
          <w:p w:rsidR="000E7C09" w:rsidRDefault="000E7C09">
            <w:pPr>
              <w:pStyle w:val="ConsPlusNormal"/>
            </w:pPr>
            <w: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E7C09" w:rsidRDefault="000E7C09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0E7C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C09" w:rsidRDefault="000E7C09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0E7C09" w:rsidRDefault="000E7C09">
      <w:pPr>
        <w:pStyle w:val="ConsPlusNormal"/>
        <w:ind w:firstLine="540"/>
        <w:jc w:val="both"/>
      </w:pPr>
    </w:p>
    <w:p w:rsidR="000E7C09" w:rsidRDefault="000E7C09">
      <w:pPr>
        <w:pStyle w:val="ConsPlusNormal"/>
        <w:ind w:firstLine="540"/>
        <w:jc w:val="both"/>
      </w:pPr>
    </w:p>
    <w:p w:rsidR="000E7C09" w:rsidRDefault="000E7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B11" w:rsidRDefault="005A5B11"/>
    <w:sectPr w:rsidR="005A5B11" w:rsidSect="00B70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C09"/>
    <w:rsid w:val="000E7C09"/>
    <w:rsid w:val="005A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21EF39FFF343A1A70DFE1B0CDBE9F0EC144400B78C7F2E56E3AC42540943ADEF46523B7932DA3r40EN" TargetMode="External"/><Relationship Id="rId13" Type="http://schemas.openxmlformats.org/officeDocument/2006/relationships/hyperlink" Target="consultantplus://offline/ref=35B21EF39FFF343A1A70DFE1B0CDBE9F0EC144400B78C7F2E56E3AC42540943ADEF46523B7932DA2r401N" TargetMode="External"/><Relationship Id="rId18" Type="http://schemas.openxmlformats.org/officeDocument/2006/relationships/hyperlink" Target="consultantplus://offline/ref=35B21EF39FFF343A1A70DFE1B0CDBE9F0EC144400B78C7F2E56E3AC42540943ADEF46523B7932DA0r40D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5B21EF39FFF343A1A70DFE1B0CDBE9F0EC0454C0276C7F2E56E3AC425r400N" TargetMode="External"/><Relationship Id="rId12" Type="http://schemas.openxmlformats.org/officeDocument/2006/relationships/hyperlink" Target="consultantplus://offline/ref=35B21EF39FFF343A1A70DFE1B0CDBE9F0EC144400B78C7F2E56E3AC42540943ADEF46523B7932DA2r40FN" TargetMode="External"/><Relationship Id="rId17" Type="http://schemas.openxmlformats.org/officeDocument/2006/relationships/hyperlink" Target="consultantplus://offline/ref=35B21EF39FFF343A1A70DFE1B0CDBE9F0EC0454C0276C7F2E56E3AC425r40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B21EF39FFF343A1A70DFE1B0CDBE9F0EC144400B78C7F2E56E3AC42540943ADEF46523B7932DA0r40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21EF39FFF343A1A70DFE1B0CDBE9F0ECE46440B7DC7F2E56E3AC425r400N" TargetMode="External"/><Relationship Id="rId11" Type="http://schemas.openxmlformats.org/officeDocument/2006/relationships/hyperlink" Target="consultantplus://offline/ref=35B21EF39FFF343A1A70DFE1B0CDBE9F0EC144400B78C7F2E56E3AC42540943ADEF46523B7932DA3r400N" TargetMode="External"/><Relationship Id="rId5" Type="http://schemas.openxmlformats.org/officeDocument/2006/relationships/hyperlink" Target="consultantplus://offline/ref=35B21EF39FFF343A1A70DFE1B0CDBE9F0EC144400B78C7F2E56E3AC42540943ADEF46523B7932DA3r40AN" TargetMode="External"/><Relationship Id="rId15" Type="http://schemas.openxmlformats.org/officeDocument/2006/relationships/hyperlink" Target="consultantplus://offline/ref=35B21EF39FFF343A1A70DFE1B0CDBE9F0EC144400B78C7F2E56E3AC42540943ADEF46523B7932DA1r40DN" TargetMode="External"/><Relationship Id="rId10" Type="http://schemas.openxmlformats.org/officeDocument/2006/relationships/hyperlink" Target="consultantplus://offline/ref=35B21EF39FFF343A1A70DFE1B0CDBE9F0EC0454C0276C7F2E56E3AC425r400N" TargetMode="External"/><Relationship Id="rId19" Type="http://schemas.openxmlformats.org/officeDocument/2006/relationships/hyperlink" Target="consultantplus://offline/ref=35B21EF39FFF343A1A70DFE1B0CDBE9F0EC144400B78C7F2E56E3AC42540943ADEF46523B7932DA0r401N" TargetMode="External"/><Relationship Id="rId4" Type="http://schemas.openxmlformats.org/officeDocument/2006/relationships/hyperlink" Target="consultantplus://offline/ref=35B21EF39FFF343A1A70DFE1B0CDBE9F0EC144400B78C7F2E56E3AC42540943ADEF46523B7932DA3r40AN" TargetMode="External"/><Relationship Id="rId9" Type="http://schemas.openxmlformats.org/officeDocument/2006/relationships/hyperlink" Target="consultantplus://offline/ref=35B21EF39FFF343A1A70DFE1B0CDBE9F0EC2494009749AF8ED3736C6224FCB2DD9BD6922B7932CrA03N" TargetMode="External"/><Relationship Id="rId14" Type="http://schemas.openxmlformats.org/officeDocument/2006/relationships/hyperlink" Target="consultantplus://offline/ref=35B21EF39FFF343A1A70DFE1B0CDBE9F0EC144400B78C7F2E56E3AC42540943ADEF46523B7932DA1r4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3032</Words>
  <Characters>17286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UO23KUrist</dc:creator>
  <cp:keywords/>
  <dc:description/>
  <cp:lastModifiedBy>UO23KUrist</cp:lastModifiedBy>
  <cp:revision>1</cp:revision>
  <dcterms:created xsi:type="dcterms:W3CDTF">2016-04-11T13:52:00Z</dcterms:created>
  <dcterms:modified xsi:type="dcterms:W3CDTF">2016-04-11T13:53:00Z</dcterms:modified>
</cp:coreProperties>
</file>